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614E2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0B" w:rsidRDefault="00DE290B">
      <w:pPr>
        <w:rPr>
          <w:sz w:val="16"/>
        </w:rPr>
      </w:pPr>
    </w:p>
    <w:p w:rsidR="00DE290B" w:rsidRPr="000B3CD9" w:rsidRDefault="00DE290B">
      <w:pPr>
        <w:pStyle w:val="3"/>
        <w:rPr>
          <w:rFonts w:ascii="Times New Roman" w:hAnsi="Times New Roman"/>
          <w:b w:val="0"/>
          <w:szCs w:val="28"/>
        </w:rPr>
      </w:pPr>
      <w:r w:rsidRPr="000B3CD9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0B3CD9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0B3CD9" w:rsidRDefault="00B1626F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  <w:r w:rsidR="00DE290B" w:rsidRPr="000B3CD9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0B3CD9" w:rsidRDefault="00160CEA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B1626F" w:rsidRDefault="00E7552C">
      <w:pPr>
        <w:rPr>
          <w:sz w:val="28"/>
          <w:szCs w:val="28"/>
          <w:u w:val="single"/>
        </w:rPr>
      </w:pPr>
      <w:r>
        <w:rPr>
          <w:sz w:val="28"/>
          <w:szCs w:val="28"/>
        </w:rPr>
        <w:t>23 июня</w:t>
      </w:r>
      <w:r w:rsidR="00B30CD0">
        <w:rPr>
          <w:sz w:val="28"/>
          <w:szCs w:val="28"/>
        </w:rPr>
        <w:t xml:space="preserve"> 2025 года</w:t>
      </w:r>
      <w:r w:rsidR="00DE290B" w:rsidRPr="00B1626F">
        <w:rPr>
          <w:sz w:val="28"/>
          <w:szCs w:val="28"/>
        </w:rPr>
        <w:t xml:space="preserve">                          </w:t>
      </w:r>
      <w:r w:rsidR="00A85557">
        <w:rPr>
          <w:sz w:val="28"/>
          <w:szCs w:val="28"/>
        </w:rPr>
        <w:t xml:space="preserve">        </w:t>
      </w:r>
      <w:r w:rsidR="006602A9">
        <w:rPr>
          <w:sz w:val="28"/>
          <w:szCs w:val="28"/>
        </w:rPr>
        <w:t xml:space="preserve">   </w:t>
      </w:r>
      <w:r w:rsidR="003F7C26">
        <w:rPr>
          <w:sz w:val="28"/>
          <w:szCs w:val="28"/>
        </w:rPr>
        <w:t xml:space="preserve">       </w:t>
      </w:r>
      <w:r w:rsidR="004C5143">
        <w:rPr>
          <w:sz w:val="28"/>
          <w:szCs w:val="28"/>
        </w:rPr>
        <w:t xml:space="preserve"> </w:t>
      </w:r>
      <w:r w:rsidR="00B30C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</w:t>
      </w:r>
      <w:r w:rsidR="00DE290B" w:rsidRPr="00B1626F">
        <w:rPr>
          <w:sz w:val="28"/>
          <w:szCs w:val="28"/>
        </w:rPr>
        <w:t xml:space="preserve">№ </w:t>
      </w:r>
      <w:r>
        <w:rPr>
          <w:sz w:val="28"/>
          <w:szCs w:val="28"/>
        </w:rPr>
        <w:t>99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DE290B" w:rsidRDefault="00DE290B">
      <w:pPr>
        <w:jc w:val="both"/>
        <w:rPr>
          <w:sz w:val="28"/>
        </w:rPr>
      </w:pPr>
    </w:p>
    <w:p w:rsidR="0028317F" w:rsidRDefault="009A094E" w:rsidP="00A85557">
      <w:pPr>
        <w:rPr>
          <w:sz w:val="28"/>
          <w:szCs w:val="28"/>
        </w:rPr>
      </w:pPr>
      <w:r w:rsidRPr="00E767A8">
        <w:rPr>
          <w:sz w:val="28"/>
          <w:szCs w:val="28"/>
        </w:rPr>
        <w:t xml:space="preserve">О признании </w:t>
      </w:r>
      <w:r w:rsidR="0028317F">
        <w:rPr>
          <w:sz w:val="28"/>
          <w:szCs w:val="28"/>
        </w:rPr>
        <w:t>утратившим</w:t>
      </w:r>
      <w:r w:rsidR="00A85557">
        <w:rPr>
          <w:sz w:val="28"/>
          <w:szCs w:val="28"/>
        </w:rPr>
        <w:t>и</w:t>
      </w:r>
      <w:r w:rsidR="0028317F">
        <w:rPr>
          <w:sz w:val="28"/>
          <w:szCs w:val="28"/>
        </w:rPr>
        <w:t xml:space="preserve"> силу</w:t>
      </w:r>
    </w:p>
    <w:p w:rsidR="00A85557" w:rsidRDefault="00A85557" w:rsidP="00A85557">
      <w:pPr>
        <w:rPr>
          <w:sz w:val="28"/>
          <w:szCs w:val="28"/>
        </w:rPr>
      </w:pPr>
      <w:r>
        <w:rPr>
          <w:sz w:val="28"/>
          <w:szCs w:val="28"/>
        </w:rPr>
        <w:t>отдельных нормативных правовых</w:t>
      </w:r>
    </w:p>
    <w:p w:rsidR="00A85557" w:rsidRDefault="00A85557" w:rsidP="00A85557">
      <w:pPr>
        <w:rPr>
          <w:sz w:val="28"/>
          <w:szCs w:val="28"/>
        </w:rPr>
      </w:pPr>
      <w:r>
        <w:rPr>
          <w:sz w:val="28"/>
          <w:szCs w:val="28"/>
        </w:rPr>
        <w:t>актов администрации города Ливны</w:t>
      </w:r>
    </w:p>
    <w:p w:rsidR="0028317F" w:rsidRDefault="0028317F" w:rsidP="00E767A8">
      <w:pPr>
        <w:rPr>
          <w:sz w:val="28"/>
          <w:szCs w:val="28"/>
        </w:rPr>
      </w:pPr>
    </w:p>
    <w:p w:rsidR="009A094E" w:rsidRDefault="000B3CD9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7A8">
        <w:rPr>
          <w:sz w:val="28"/>
          <w:szCs w:val="28"/>
        </w:rPr>
        <w:t xml:space="preserve"> </w:t>
      </w:r>
      <w:r w:rsidR="0028317F">
        <w:rPr>
          <w:sz w:val="28"/>
          <w:szCs w:val="28"/>
        </w:rPr>
        <w:t xml:space="preserve">  </w:t>
      </w:r>
      <w:r w:rsidR="00E767A8" w:rsidRPr="00E767A8">
        <w:rPr>
          <w:sz w:val="28"/>
          <w:szCs w:val="28"/>
        </w:rPr>
        <w:t xml:space="preserve">В целях поддержания нормативной правовой базы </w:t>
      </w:r>
      <w:r w:rsidR="00E767A8">
        <w:rPr>
          <w:sz w:val="28"/>
          <w:szCs w:val="28"/>
        </w:rPr>
        <w:t>города</w:t>
      </w:r>
      <w:r w:rsidR="00E767A8" w:rsidRPr="00E767A8">
        <w:rPr>
          <w:sz w:val="28"/>
          <w:szCs w:val="28"/>
        </w:rPr>
        <w:t xml:space="preserve"> </w:t>
      </w:r>
      <w:r w:rsidR="00E767A8" w:rsidRPr="00E767A8">
        <w:rPr>
          <w:sz w:val="28"/>
          <w:szCs w:val="28"/>
        </w:rPr>
        <w:br/>
        <w:t xml:space="preserve">в актуальном состоянии </w:t>
      </w:r>
      <w:r w:rsidR="009A094E">
        <w:rPr>
          <w:sz w:val="28"/>
          <w:szCs w:val="28"/>
        </w:rPr>
        <w:t xml:space="preserve">администрация города Ливны </w:t>
      </w:r>
      <w:r w:rsidR="003F5FB5">
        <w:rPr>
          <w:sz w:val="28"/>
          <w:szCs w:val="28"/>
        </w:rPr>
        <w:t xml:space="preserve"> </w:t>
      </w:r>
      <w:r w:rsidR="009A094E">
        <w:rPr>
          <w:sz w:val="28"/>
          <w:szCs w:val="28"/>
        </w:rPr>
        <w:t>п о с т а н о в л я е т:</w:t>
      </w:r>
    </w:p>
    <w:p w:rsidR="007451DC" w:rsidRDefault="0028317F" w:rsidP="00750A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B3CD9">
        <w:rPr>
          <w:sz w:val="28"/>
          <w:szCs w:val="28"/>
        </w:rPr>
        <w:t>1. П</w:t>
      </w:r>
      <w:r w:rsidR="009A094E">
        <w:rPr>
          <w:sz w:val="28"/>
          <w:szCs w:val="28"/>
        </w:rPr>
        <w:t xml:space="preserve">ризнать </w:t>
      </w:r>
      <w:r w:rsidR="007451DC">
        <w:rPr>
          <w:sz w:val="28"/>
          <w:szCs w:val="28"/>
        </w:rPr>
        <w:t>утратившими силу:</w:t>
      </w:r>
    </w:p>
    <w:p w:rsidR="00A44B23" w:rsidRDefault="0094291A" w:rsidP="00A44B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44B23">
        <w:rPr>
          <w:sz w:val="28"/>
          <w:szCs w:val="28"/>
        </w:rPr>
        <w:t>постановление администрации города Ливны от 25 мая 2012 года № 38 «Об утверждении административных регламентов по жилищным вопросам»;</w:t>
      </w:r>
    </w:p>
    <w:p w:rsidR="00A44B23" w:rsidRDefault="00A44B23" w:rsidP="00A44B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постановление администрации города Ливны от 7 февраля 2013 года № 5 «О внесении изменения в пункт 1 Правил разработки и утверждения административных регламентов предоставления администрацией города муниципальных услуг и об отмене Регламента предоставления муниципальной услуги «Осуществление приема граждан, рассмотрение устных и письменных обращений граждан»;</w:t>
      </w:r>
    </w:p>
    <w:p w:rsidR="00A44B23" w:rsidRDefault="00A44B23" w:rsidP="00A44B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постановление администрации города Ливны от 30 июля 2013 года № 50 «О внесении изменений в постановление администрации города Ливны от 25.05.2012 № 38 «Об утверждении административных регламентов по жилищным вопросам»;</w:t>
      </w:r>
    </w:p>
    <w:p w:rsidR="00A44B23" w:rsidRDefault="00A44B23" w:rsidP="00A44B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постановление администрации города Ливны от 21 июля 2016 года № 99 «О внесении изменений в постановление администрации города Ливны от 25 мая 2012 г. № 38 «Об утверждении административных регламентов предоставления муниципальных услуг»;</w:t>
      </w:r>
    </w:p>
    <w:p w:rsidR="0094291A" w:rsidRDefault="00A44B23" w:rsidP="009429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30CD0">
        <w:rPr>
          <w:sz w:val="28"/>
          <w:szCs w:val="28"/>
        </w:rPr>
        <w:t>постановление администрации города Ливны от 1 декабря 2016 года №159 «О внесении изменений в постановление Администрации города от 30 мая 2012 г. № 55 «Об утверждении Административного регламента предоставления административной услуги «Выдача разрешений на проведение земляных работ на территории муниципального образования город Ливны Орловской области»</w:t>
      </w:r>
      <w:r w:rsidR="0094291A">
        <w:rPr>
          <w:sz w:val="28"/>
          <w:szCs w:val="28"/>
        </w:rPr>
        <w:t>;</w:t>
      </w:r>
    </w:p>
    <w:p w:rsidR="00A44B23" w:rsidRDefault="00A44B23" w:rsidP="00A44B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постановление администрации города Ливны от 13 апреля 2017 года № 47</w:t>
      </w:r>
    </w:p>
    <w:p w:rsidR="00A44B23" w:rsidRDefault="00A44B23" w:rsidP="00A44B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разрешений на условно разрешенный вид использования земельного участка для осуществления малоэтажного жилищного строительства и (или) индивидуального жилищного строительства»;</w:t>
      </w:r>
    </w:p>
    <w:p w:rsidR="00A44B23" w:rsidRDefault="00A44B23" w:rsidP="00A44B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постановление администрации города Ливны от 11 апреля 2019 года № 41</w:t>
      </w:r>
    </w:p>
    <w:p w:rsidR="00A44B23" w:rsidRDefault="00A44B23" w:rsidP="00A44B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 регламента исполнения государственной функции «Осуществление контроля за выполнением коллективных договоров, соглашений в организациях, расположенных на территории города Ливны Орловской области»;</w:t>
      </w:r>
    </w:p>
    <w:p w:rsidR="00B30CD0" w:rsidRDefault="00A44B23" w:rsidP="00A44B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11F8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="00B30CD0">
        <w:rPr>
          <w:sz w:val="28"/>
          <w:szCs w:val="28"/>
        </w:rPr>
        <w:t>постановление администрации города Ливны от 9 июля 2020 года № 36 «Об утверждении административных регламентов»;</w:t>
      </w:r>
    </w:p>
    <w:p w:rsidR="00A44B23" w:rsidRDefault="00B611F8" w:rsidP="007D3D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4B23">
        <w:rPr>
          <w:sz w:val="28"/>
          <w:szCs w:val="28"/>
        </w:rPr>
        <w:t>) постановление администрации города Ливны от 5 августа 2020 года №44</w:t>
      </w:r>
      <w:r w:rsidR="007D3D87">
        <w:rPr>
          <w:sz w:val="28"/>
          <w:szCs w:val="28"/>
        </w:rPr>
        <w:t xml:space="preserve"> </w:t>
      </w:r>
      <w:r w:rsidR="00A44B23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жилого помещения малоимущим гражданам по договору социального найма жилых помещений»;</w:t>
      </w:r>
    </w:p>
    <w:p w:rsidR="00B30CD0" w:rsidRDefault="00A44B23" w:rsidP="00A44B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11F8">
        <w:rPr>
          <w:sz w:val="28"/>
          <w:szCs w:val="28"/>
        </w:rPr>
        <w:t>0</w:t>
      </w:r>
      <w:r w:rsidR="00562B3A">
        <w:rPr>
          <w:sz w:val="28"/>
          <w:szCs w:val="28"/>
        </w:rPr>
        <w:t>)</w:t>
      </w:r>
      <w:r w:rsidR="007E52EC">
        <w:rPr>
          <w:sz w:val="28"/>
          <w:szCs w:val="28"/>
        </w:rPr>
        <w:t xml:space="preserve"> </w:t>
      </w:r>
      <w:r w:rsidR="00B30CD0">
        <w:rPr>
          <w:sz w:val="28"/>
          <w:szCs w:val="28"/>
        </w:rPr>
        <w:t>постановление администрации города Ливны от 1 декабря 2020 года №62</w:t>
      </w:r>
      <w:r>
        <w:rPr>
          <w:sz w:val="28"/>
          <w:szCs w:val="28"/>
        </w:rPr>
        <w:t xml:space="preserve"> </w:t>
      </w:r>
      <w:r w:rsidR="00B30CD0">
        <w:rPr>
          <w:sz w:val="28"/>
          <w:szCs w:val="28"/>
        </w:rPr>
        <w:t xml:space="preserve">«О внесении изменений в постановление </w:t>
      </w:r>
      <w:r w:rsidR="00D4772D">
        <w:rPr>
          <w:sz w:val="28"/>
          <w:szCs w:val="28"/>
        </w:rPr>
        <w:t>а</w:t>
      </w:r>
      <w:r w:rsidR="00B30CD0">
        <w:rPr>
          <w:sz w:val="28"/>
          <w:szCs w:val="28"/>
        </w:rPr>
        <w:t xml:space="preserve">дминистрации города Ливны от 9 июля 2020 года </w:t>
      </w:r>
      <w:r w:rsidR="00D4772D">
        <w:rPr>
          <w:sz w:val="28"/>
          <w:szCs w:val="28"/>
        </w:rPr>
        <w:t>№</w:t>
      </w:r>
      <w:r w:rsidR="00B30CD0">
        <w:rPr>
          <w:sz w:val="28"/>
          <w:szCs w:val="28"/>
        </w:rPr>
        <w:t xml:space="preserve"> 36 </w:t>
      </w:r>
      <w:r w:rsidR="00D4772D">
        <w:rPr>
          <w:sz w:val="28"/>
          <w:szCs w:val="28"/>
        </w:rPr>
        <w:t>«</w:t>
      </w:r>
      <w:r w:rsidR="00B30CD0">
        <w:rPr>
          <w:sz w:val="28"/>
          <w:szCs w:val="28"/>
        </w:rPr>
        <w:t>Об утвержден</w:t>
      </w:r>
      <w:r w:rsidR="00D4772D">
        <w:rPr>
          <w:sz w:val="28"/>
          <w:szCs w:val="28"/>
        </w:rPr>
        <w:t>ии административных регламентов»;</w:t>
      </w:r>
    </w:p>
    <w:p w:rsidR="00D4772D" w:rsidRDefault="00B611F8" w:rsidP="00D477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62B3A">
        <w:rPr>
          <w:sz w:val="28"/>
          <w:szCs w:val="28"/>
        </w:rPr>
        <w:t xml:space="preserve">) </w:t>
      </w:r>
      <w:r w:rsidR="00D4772D">
        <w:rPr>
          <w:sz w:val="28"/>
          <w:szCs w:val="28"/>
        </w:rPr>
        <w:t>постановление администрации города Ливны от 2 декабря 2020 № 63 «О внесении изменений в постановление Администрации города Ливны от 5 августа 2020 года № 44 «Об утверждении Административного регламента предоставления муниципальной услуги «Предоставление жилого помещения малоимущим гражданам по договору социального найма жилых помещений»;</w:t>
      </w:r>
    </w:p>
    <w:p w:rsidR="00A44B23" w:rsidRDefault="00B611F8" w:rsidP="00A44B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4772D">
        <w:rPr>
          <w:sz w:val="28"/>
          <w:szCs w:val="28"/>
        </w:rPr>
        <w:t>)</w:t>
      </w:r>
      <w:r w:rsidR="00A44B23">
        <w:rPr>
          <w:sz w:val="28"/>
          <w:szCs w:val="28"/>
        </w:rPr>
        <w:t xml:space="preserve"> постановление администрации города Ливны от 25 декабря 2020 года №69 «О внесении изменений в постановление Администрации города Ливны от 5 августа 2020 года № 44 «Об утверждении Административного регламента предоставления муниципальной услуги «Предоставление жилого помещения малоимущим гражданам по договору социального найма жилых помещений»;</w:t>
      </w:r>
    </w:p>
    <w:p w:rsidR="00D4772D" w:rsidRDefault="00B611F8" w:rsidP="00D477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44B23">
        <w:rPr>
          <w:sz w:val="28"/>
          <w:szCs w:val="28"/>
        </w:rPr>
        <w:t>)</w:t>
      </w:r>
      <w:r w:rsidR="00D4772D">
        <w:rPr>
          <w:sz w:val="28"/>
          <w:szCs w:val="28"/>
        </w:rPr>
        <w:t xml:space="preserve"> постановление администрации города Ливны от 25 декабря 2020 года №70 «О внесении изменений в постановление администрации города Ливны от 9 июля 2020 года № 36 «Об утверждении административных регламентов»</w:t>
      </w:r>
      <w:r w:rsidR="00A44B23">
        <w:rPr>
          <w:sz w:val="28"/>
          <w:szCs w:val="28"/>
        </w:rPr>
        <w:t>.</w:t>
      </w:r>
    </w:p>
    <w:p w:rsidR="003F7C26" w:rsidRDefault="00E767A8" w:rsidP="003F7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0AF2">
        <w:rPr>
          <w:sz w:val="28"/>
          <w:szCs w:val="28"/>
        </w:rPr>
        <w:t xml:space="preserve">  </w:t>
      </w:r>
      <w:r w:rsidR="000B3CD9">
        <w:rPr>
          <w:sz w:val="28"/>
          <w:szCs w:val="28"/>
        </w:rPr>
        <w:t xml:space="preserve">2. </w:t>
      </w:r>
      <w:r w:rsidR="003F7C26">
        <w:rPr>
          <w:sz w:val="28"/>
          <w:szCs w:val="28"/>
        </w:rPr>
        <w:t xml:space="preserve">Опубликовать настоящее постановление в газете "Ливенский вестник" и разместить на </w:t>
      </w:r>
      <w:r w:rsidR="0028317F">
        <w:rPr>
          <w:sz w:val="28"/>
          <w:szCs w:val="28"/>
        </w:rPr>
        <w:t xml:space="preserve">официальном сайте </w:t>
      </w:r>
      <w:r w:rsidR="009B0AF2">
        <w:rPr>
          <w:sz w:val="28"/>
          <w:szCs w:val="28"/>
        </w:rPr>
        <w:t>администрации города Ливны</w:t>
      </w:r>
      <w:r w:rsidR="003F7C26">
        <w:rPr>
          <w:sz w:val="28"/>
          <w:szCs w:val="28"/>
        </w:rPr>
        <w:t>.</w:t>
      </w:r>
    </w:p>
    <w:p w:rsidR="000B3CD9" w:rsidRDefault="000B3CD9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5D10" w:rsidRDefault="00BD5D10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5D10" w:rsidRDefault="00BD5D10" w:rsidP="00841A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11F8" w:rsidRDefault="00B611F8" w:rsidP="00841A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94E" w:rsidRDefault="00A44B23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С.А. Трубицин</w:t>
      </w:r>
    </w:p>
    <w:p w:rsidR="007D3D87" w:rsidRDefault="007D3D87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D87" w:rsidRDefault="007D3D87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D87" w:rsidRDefault="007D3D87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D87" w:rsidRDefault="007D3D87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D87" w:rsidRDefault="007D3D87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D87" w:rsidRDefault="007D3D87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D87" w:rsidRDefault="007D3D87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D87" w:rsidRDefault="007D3D87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D87" w:rsidRDefault="007D3D87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94E" w:rsidRDefault="009A094E" w:rsidP="00B1626F">
      <w:pPr>
        <w:jc w:val="both"/>
        <w:rPr>
          <w:sz w:val="28"/>
          <w:szCs w:val="28"/>
        </w:rPr>
      </w:pPr>
    </w:p>
    <w:sectPr w:rsidR="009A094E" w:rsidSect="00BD5D10">
      <w:pgSz w:w="12240" w:h="15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626F"/>
    <w:rsid w:val="00055CAE"/>
    <w:rsid w:val="000601EA"/>
    <w:rsid w:val="00060B76"/>
    <w:rsid w:val="00065188"/>
    <w:rsid w:val="00072F53"/>
    <w:rsid w:val="000B3CD9"/>
    <w:rsid w:val="0010530F"/>
    <w:rsid w:val="001240FA"/>
    <w:rsid w:val="00136D2F"/>
    <w:rsid w:val="001542BA"/>
    <w:rsid w:val="00160CEA"/>
    <w:rsid w:val="00162B68"/>
    <w:rsid w:val="001650B3"/>
    <w:rsid w:val="001E0678"/>
    <w:rsid w:val="001F498A"/>
    <w:rsid w:val="00266227"/>
    <w:rsid w:val="0028317F"/>
    <w:rsid w:val="003B0E3B"/>
    <w:rsid w:val="003C3E25"/>
    <w:rsid w:val="003E1670"/>
    <w:rsid w:val="003F5FB5"/>
    <w:rsid w:val="003F7C26"/>
    <w:rsid w:val="004817C5"/>
    <w:rsid w:val="004A4A51"/>
    <w:rsid w:val="004C4184"/>
    <w:rsid w:val="004C5143"/>
    <w:rsid w:val="00562B3A"/>
    <w:rsid w:val="00614E2D"/>
    <w:rsid w:val="006473D1"/>
    <w:rsid w:val="006503F6"/>
    <w:rsid w:val="006602A9"/>
    <w:rsid w:val="0069277F"/>
    <w:rsid w:val="0069716E"/>
    <w:rsid w:val="006A3C5B"/>
    <w:rsid w:val="006C2E66"/>
    <w:rsid w:val="006D1303"/>
    <w:rsid w:val="006E3374"/>
    <w:rsid w:val="007451DC"/>
    <w:rsid w:val="00750A2E"/>
    <w:rsid w:val="007666E1"/>
    <w:rsid w:val="007D175D"/>
    <w:rsid w:val="007D3D87"/>
    <w:rsid w:val="007E52EC"/>
    <w:rsid w:val="00812356"/>
    <w:rsid w:val="00832EDE"/>
    <w:rsid w:val="00840A99"/>
    <w:rsid w:val="00841AED"/>
    <w:rsid w:val="00846EDC"/>
    <w:rsid w:val="00850FDF"/>
    <w:rsid w:val="00853A96"/>
    <w:rsid w:val="00861B76"/>
    <w:rsid w:val="008D3230"/>
    <w:rsid w:val="009122E2"/>
    <w:rsid w:val="0094291A"/>
    <w:rsid w:val="00957E13"/>
    <w:rsid w:val="009A094E"/>
    <w:rsid w:val="009A48C0"/>
    <w:rsid w:val="009B0AF2"/>
    <w:rsid w:val="00A44B23"/>
    <w:rsid w:val="00A63590"/>
    <w:rsid w:val="00A85557"/>
    <w:rsid w:val="00B00E60"/>
    <w:rsid w:val="00B1626F"/>
    <w:rsid w:val="00B20FEA"/>
    <w:rsid w:val="00B30CD0"/>
    <w:rsid w:val="00B611F8"/>
    <w:rsid w:val="00B86E93"/>
    <w:rsid w:val="00BD5D10"/>
    <w:rsid w:val="00BF3D45"/>
    <w:rsid w:val="00C628A3"/>
    <w:rsid w:val="00D23B8D"/>
    <w:rsid w:val="00D4772D"/>
    <w:rsid w:val="00D54344"/>
    <w:rsid w:val="00D64A5B"/>
    <w:rsid w:val="00D675F5"/>
    <w:rsid w:val="00DB6894"/>
    <w:rsid w:val="00DE290B"/>
    <w:rsid w:val="00E12520"/>
    <w:rsid w:val="00E12BC8"/>
    <w:rsid w:val="00E2635C"/>
    <w:rsid w:val="00E7552C"/>
    <w:rsid w:val="00E767A8"/>
    <w:rsid w:val="00EF35C9"/>
    <w:rsid w:val="00EF627C"/>
    <w:rsid w:val="00F60706"/>
    <w:rsid w:val="00F74B67"/>
    <w:rsid w:val="00F90842"/>
    <w:rsid w:val="00FD129D"/>
    <w:rsid w:val="00FD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UserM</cp:lastModifiedBy>
  <cp:revision>2</cp:revision>
  <cp:lastPrinted>2025-06-23T09:32:00Z</cp:lastPrinted>
  <dcterms:created xsi:type="dcterms:W3CDTF">2025-06-25T10:48:00Z</dcterms:created>
  <dcterms:modified xsi:type="dcterms:W3CDTF">2025-06-25T10:48:00Z</dcterms:modified>
</cp:coreProperties>
</file>