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863" w:rsidRPr="00E25E1F" w:rsidRDefault="00BC7863" w:rsidP="00BC7863">
      <w:pPr>
        <w:tabs>
          <w:tab w:val="num" w:pos="0"/>
        </w:tabs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09600" cy="762000"/>
            <wp:effectExtent l="19050" t="0" r="0" b="0"/>
            <wp:docPr id="2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863" w:rsidRPr="00E25E1F" w:rsidRDefault="00BC7863" w:rsidP="00BC7863">
      <w:pPr>
        <w:pStyle w:val="a3"/>
        <w:rPr>
          <w:sz w:val="28"/>
          <w:szCs w:val="28"/>
        </w:rPr>
      </w:pPr>
    </w:p>
    <w:p w:rsidR="00BC7863" w:rsidRPr="00E25E1F" w:rsidRDefault="00BC7863" w:rsidP="00BC7863">
      <w:pPr>
        <w:pStyle w:val="a3"/>
        <w:rPr>
          <w:sz w:val="28"/>
          <w:szCs w:val="28"/>
        </w:rPr>
      </w:pPr>
      <w:r w:rsidRPr="00E25E1F">
        <w:rPr>
          <w:sz w:val="28"/>
          <w:szCs w:val="28"/>
        </w:rPr>
        <w:t>РОССИЙСКАЯ ФЕДЕРАЦИЯ</w:t>
      </w:r>
    </w:p>
    <w:p w:rsidR="00BC7863" w:rsidRPr="00E25E1F" w:rsidRDefault="00BC7863" w:rsidP="00BC7863">
      <w:pPr>
        <w:pStyle w:val="a3"/>
        <w:rPr>
          <w:sz w:val="28"/>
          <w:szCs w:val="28"/>
        </w:rPr>
      </w:pPr>
      <w:r w:rsidRPr="00E25E1F">
        <w:rPr>
          <w:sz w:val="28"/>
          <w:szCs w:val="28"/>
        </w:rPr>
        <w:t xml:space="preserve">ОРЛОВСКАЯ ОБЛАСТЬ </w:t>
      </w:r>
    </w:p>
    <w:p w:rsidR="00BC7863" w:rsidRPr="00E25E1F" w:rsidRDefault="00BC7863" w:rsidP="00BC7863">
      <w:pPr>
        <w:pStyle w:val="a3"/>
        <w:rPr>
          <w:bCs/>
          <w:sz w:val="28"/>
          <w:szCs w:val="28"/>
        </w:rPr>
      </w:pPr>
      <w:r w:rsidRPr="00E25E1F">
        <w:rPr>
          <w:bCs/>
          <w:sz w:val="28"/>
          <w:szCs w:val="28"/>
        </w:rPr>
        <w:t>АДМИНИСТРАЦИЯ ГОРОДА ЛИВНЫ</w:t>
      </w:r>
    </w:p>
    <w:p w:rsidR="00BC7863" w:rsidRPr="00E25E1F" w:rsidRDefault="00BC7863" w:rsidP="00BC7863">
      <w:pPr>
        <w:pStyle w:val="a5"/>
        <w:rPr>
          <w:b w:val="0"/>
          <w:sz w:val="28"/>
          <w:szCs w:val="28"/>
        </w:rPr>
      </w:pPr>
      <w:proofErr w:type="gramStart"/>
      <w:r w:rsidRPr="00E25E1F">
        <w:rPr>
          <w:b w:val="0"/>
          <w:sz w:val="28"/>
          <w:szCs w:val="28"/>
        </w:rPr>
        <w:t>П</w:t>
      </w:r>
      <w:proofErr w:type="gramEnd"/>
      <w:r w:rsidRPr="00E25E1F">
        <w:rPr>
          <w:b w:val="0"/>
          <w:sz w:val="28"/>
          <w:szCs w:val="28"/>
        </w:rPr>
        <w:t xml:space="preserve"> О С Т А Н О В Л Е Н И Е</w:t>
      </w:r>
    </w:p>
    <w:p w:rsidR="00BC7863" w:rsidRPr="00E25E1F" w:rsidRDefault="00BC7863" w:rsidP="00BC7863">
      <w:pPr>
        <w:pStyle w:val="a5"/>
        <w:rPr>
          <w:sz w:val="28"/>
          <w:szCs w:val="28"/>
        </w:rPr>
      </w:pPr>
    </w:p>
    <w:p w:rsidR="00BC7863" w:rsidRPr="00997F3D" w:rsidRDefault="00BC7863" w:rsidP="00BC7863">
      <w:pPr>
        <w:pStyle w:val="a5"/>
        <w:jc w:val="both"/>
        <w:rPr>
          <w:b w:val="0"/>
          <w:bCs w:val="0"/>
          <w:sz w:val="28"/>
          <w:szCs w:val="28"/>
          <w:u w:val="single"/>
        </w:rPr>
      </w:pPr>
      <w:r w:rsidRPr="00997F3D">
        <w:rPr>
          <w:b w:val="0"/>
          <w:bCs w:val="0"/>
          <w:sz w:val="28"/>
          <w:szCs w:val="28"/>
          <w:u w:val="single"/>
        </w:rPr>
        <w:t xml:space="preserve"> </w:t>
      </w:r>
      <w:r w:rsidR="00997F3D" w:rsidRPr="00997F3D">
        <w:rPr>
          <w:b w:val="0"/>
          <w:bCs w:val="0"/>
          <w:sz w:val="28"/>
          <w:szCs w:val="28"/>
          <w:u w:val="single"/>
        </w:rPr>
        <w:t xml:space="preserve">     25 апреля</w:t>
      </w:r>
      <w:r w:rsidR="00997F3D">
        <w:rPr>
          <w:b w:val="0"/>
          <w:bCs w:val="0"/>
          <w:sz w:val="28"/>
          <w:szCs w:val="28"/>
        </w:rPr>
        <w:t xml:space="preserve">  </w:t>
      </w:r>
      <w:r w:rsidR="00B7527A">
        <w:rPr>
          <w:b w:val="0"/>
          <w:bCs w:val="0"/>
          <w:sz w:val="28"/>
          <w:szCs w:val="28"/>
        </w:rPr>
        <w:t>2</w:t>
      </w:r>
      <w:r w:rsidRPr="00E25E1F">
        <w:rPr>
          <w:b w:val="0"/>
          <w:bCs w:val="0"/>
          <w:sz w:val="28"/>
          <w:szCs w:val="28"/>
        </w:rPr>
        <w:t>0</w:t>
      </w:r>
      <w:r>
        <w:rPr>
          <w:b w:val="0"/>
          <w:bCs w:val="0"/>
          <w:sz w:val="28"/>
          <w:szCs w:val="28"/>
        </w:rPr>
        <w:t>25</w:t>
      </w:r>
      <w:r w:rsidR="00D90193">
        <w:rPr>
          <w:b w:val="0"/>
          <w:bCs w:val="0"/>
          <w:sz w:val="28"/>
          <w:szCs w:val="28"/>
        </w:rPr>
        <w:t xml:space="preserve"> года</w:t>
      </w:r>
      <w:r w:rsidRPr="00E25E1F">
        <w:rPr>
          <w:b w:val="0"/>
          <w:bCs w:val="0"/>
          <w:sz w:val="28"/>
          <w:szCs w:val="28"/>
        </w:rPr>
        <w:tab/>
      </w:r>
      <w:r w:rsidRPr="00E25E1F">
        <w:rPr>
          <w:b w:val="0"/>
          <w:bCs w:val="0"/>
          <w:sz w:val="28"/>
          <w:szCs w:val="28"/>
        </w:rPr>
        <w:tab/>
      </w:r>
      <w:r w:rsidRPr="00E25E1F">
        <w:rPr>
          <w:b w:val="0"/>
          <w:bCs w:val="0"/>
          <w:sz w:val="28"/>
          <w:szCs w:val="28"/>
        </w:rPr>
        <w:tab/>
      </w:r>
      <w:r w:rsidRPr="00E25E1F">
        <w:rPr>
          <w:b w:val="0"/>
          <w:bCs w:val="0"/>
          <w:sz w:val="28"/>
          <w:szCs w:val="28"/>
        </w:rPr>
        <w:tab/>
        <w:t xml:space="preserve">        </w:t>
      </w:r>
      <w:r w:rsidR="00D90193">
        <w:rPr>
          <w:b w:val="0"/>
          <w:bCs w:val="0"/>
          <w:sz w:val="28"/>
          <w:szCs w:val="28"/>
        </w:rPr>
        <w:t xml:space="preserve">                     </w:t>
      </w:r>
      <w:r w:rsidR="00997F3D">
        <w:rPr>
          <w:b w:val="0"/>
          <w:bCs w:val="0"/>
          <w:sz w:val="28"/>
          <w:szCs w:val="28"/>
        </w:rPr>
        <w:t xml:space="preserve">        </w:t>
      </w:r>
      <w:r w:rsidRPr="00650F7B">
        <w:rPr>
          <w:b w:val="0"/>
          <w:bCs w:val="0"/>
          <w:sz w:val="28"/>
          <w:szCs w:val="28"/>
        </w:rPr>
        <w:t>№</w:t>
      </w:r>
      <w:r w:rsidR="00997F3D">
        <w:rPr>
          <w:b w:val="0"/>
          <w:bCs w:val="0"/>
          <w:sz w:val="28"/>
          <w:szCs w:val="28"/>
        </w:rPr>
        <w:t xml:space="preserve"> </w:t>
      </w:r>
      <w:r w:rsidR="00997F3D" w:rsidRPr="00997F3D">
        <w:rPr>
          <w:b w:val="0"/>
          <w:bCs w:val="0"/>
          <w:sz w:val="28"/>
          <w:szCs w:val="28"/>
          <w:u w:val="single"/>
        </w:rPr>
        <w:t>280</w:t>
      </w:r>
      <w:r w:rsidRPr="00997F3D">
        <w:rPr>
          <w:b w:val="0"/>
          <w:bCs w:val="0"/>
          <w:sz w:val="28"/>
          <w:szCs w:val="28"/>
          <w:u w:val="single"/>
        </w:rPr>
        <w:t xml:space="preserve">       </w:t>
      </w:r>
    </w:p>
    <w:p w:rsidR="00BC7863" w:rsidRPr="00E25E1F" w:rsidRDefault="00BC7863" w:rsidP="00BC7863">
      <w:pPr>
        <w:pStyle w:val="a5"/>
        <w:jc w:val="both"/>
        <w:rPr>
          <w:b w:val="0"/>
          <w:bCs w:val="0"/>
          <w:sz w:val="28"/>
          <w:szCs w:val="28"/>
        </w:rPr>
      </w:pPr>
      <w:r w:rsidRPr="00E25E1F">
        <w:rPr>
          <w:b w:val="0"/>
          <w:bCs w:val="0"/>
          <w:sz w:val="28"/>
          <w:szCs w:val="28"/>
        </w:rPr>
        <w:t xml:space="preserve">     г. Ливны</w:t>
      </w:r>
    </w:p>
    <w:p w:rsidR="00BC7863" w:rsidRPr="00E25E1F" w:rsidRDefault="00BC7863" w:rsidP="00BC7863">
      <w:pPr>
        <w:rPr>
          <w:sz w:val="28"/>
          <w:szCs w:val="28"/>
        </w:rPr>
      </w:pPr>
    </w:p>
    <w:p w:rsidR="00BC7863" w:rsidRDefault="00BC7863" w:rsidP="00BC7863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66C8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</w:t>
      </w:r>
    </w:p>
    <w:p w:rsidR="00BC7863" w:rsidRDefault="00BC7863" w:rsidP="00BC7863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Ливны от 30 июня</w:t>
      </w:r>
    </w:p>
    <w:p w:rsidR="00BC7863" w:rsidRDefault="00BC7863" w:rsidP="00BC7863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года № 428 «Об утверждении перечня</w:t>
      </w:r>
    </w:p>
    <w:p w:rsidR="00BC7863" w:rsidRDefault="00BC7863" w:rsidP="00BC7863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программ, подлежащих</w:t>
      </w:r>
    </w:p>
    <w:p w:rsidR="00BC7863" w:rsidRDefault="00BC7863" w:rsidP="00BC7863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 на территории города Ливны»</w:t>
      </w:r>
    </w:p>
    <w:p w:rsidR="00BC7863" w:rsidRDefault="00BC7863" w:rsidP="00BC7863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C7863" w:rsidRDefault="00BC7863" w:rsidP="00BC7863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C7863" w:rsidRDefault="00BC7863" w:rsidP="00BC786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90193" w:rsidRDefault="00D90193" w:rsidP="00D901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C7863">
        <w:rPr>
          <w:rFonts w:eastAsiaTheme="minorHAnsi"/>
          <w:sz w:val="28"/>
          <w:szCs w:val="28"/>
          <w:lang w:eastAsia="en-US"/>
        </w:rPr>
        <w:t xml:space="preserve"> </w:t>
      </w:r>
      <w:r w:rsidR="00BC7863">
        <w:rPr>
          <w:sz w:val="28"/>
          <w:szCs w:val="28"/>
        </w:rPr>
        <w:t>соответствии с Бюджетным кодексом Российской Федерации, пост</w:t>
      </w:r>
      <w:r w:rsidR="00BC7863">
        <w:rPr>
          <w:sz w:val="28"/>
          <w:szCs w:val="28"/>
        </w:rPr>
        <w:t>а</w:t>
      </w:r>
      <w:r w:rsidR="00BC7863">
        <w:rPr>
          <w:sz w:val="28"/>
          <w:szCs w:val="28"/>
        </w:rPr>
        <w:t>новлением администрации города Ливны от 17 июня 2021 года № 59 «Об у</w:t>
      </w:r>
      <w:r w:rsidR="00BC7863">
        <w:rPr>
          <w:sz w:val="28"/>
          <w:szCs w:val="28"/>
        </w:rPr>
        <w:t>т</w:t>
      </w:r>
      <w:r w:rsidR="00BC7863">
        <w:rPr>
          <w:sz w:val="28"/>
          <w:szCs w:val="28"/>
        </w:rPr>
        <w:t>верждении порядка разработки, реализации и оценки эффективности мун</w:t>
      </w:r>
      <w:r w:rsidR="00BC7863">
        <w:rPr>
          <w:sz w:val="28"/>
          <w:szCs w:val="28"/>
        </w:rPr>
        <w:t>и</w:t>
      </w:r>
      <w:r w:rsidR="00BC7863">
        <w:rPr>
          <w:sz w:val="28"/>
          <w:szCs w:val="28"/>
        </w:rPr>
        <w:t>ципальных программ города Ливны Орловской области»</w:t>
      </w:r>
      <w:r>
        <w:rPr>
          <w:sz w:val="28"/>
          <w:szCs w:val="28"/>
        </w:rPr>
        <w:t>, в целях поддерж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правовой базы в актуальном состоянии</w:t>
      </w:r>
      <w:r w:rsidR="00BC7863">
        <w:rPr>
          <w:sz w:val="28"/>
          <w:szCs w:val="28"/>
        </w:rPr>
        <w:t xml:space="preserve"> администрация города Ливны </w:t>
      </w:r>
      <w:r>
        <w:rPr>
          <w:sz w:val="28"/>
          <w:szCs w:val="28"/>
        </w:rPr>
        <w:t xml:space="preserve">     </w:t>
      </w:r>
      <w:proofErr w:type="spellStart"/>
      <w:proofErr w:type="gramStart"/>
      <w:r w:rsidR="00BC7863">
        <w:rPr>
          <w:sz w:val="28"/>
          <w:szCs w:val="28"/>
        </w:rPr>
        <w:t>п</w:t>
      </w:r>
      <w:proofErr w:type="spellEnd"/>
      <w:proofErr w:type="gramEnd"/>
      <w:r w:rsidR="00BC7863">
        <w:rPr>
          <w:sz w:val="28"/>
          <w:szCs w:val="28"/>
        </w:rPr>
        <w:t xml:space="preserve"> о с т а </w:t>
      </w:r>
      <w:proofErr w:type="spellStart"/>
      <w:r w:rsidR="00BC7863">
        <w:rPr>
          <w:sz w:val="28"/>
          <w:szCs w:val="28"/>
        </w:rPr>
        <w:t>н</w:t>
      </w:r>
      <w:proofErr w:type="spellEnd"/>
      <w:r w:rsidR="00BC7863">
        <w:rPr>
          <w:sz w:val="28"/>
          <w:szCs w:val="28"/>
        </w:rPr>
        <w:t xml:space="preserve"> о в л я е т:</w:t>
      </w:r>
    </w:p>
    <w:p w:rsidR="00D90193" w:rsidRDefault="00BC7863" w:rsidP="00D901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90193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постановлени</w:t>
      </w:r>
      <w:r w:rsidR="00D90193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города Ливны от 30 июня 2021 года № 428 «Об утверждении перечня муниципальных программ,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лежащих реализации на территории города Ливны»</w:t>
      </w:r>
      <w:r w:rsidR="00D90193">
        <w:rPr>
          <w:sz w:val="28"/>
          <w:szCs w:val="28"/>
        </w:rPr>
        <w:t xml:space="preserve"> следующие изменения:</w:t>
      </w:r>
    </w:p>
    <w:p w:rsidR="00D90193" w:rsidRDefault="00D90193" w:rsidP="00BC7863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C78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признать пункт 2 утратившим силу.</w:t>
      </w:r>
    </w:p>
    <w:p w:rsidR="00BC7863" w:rsidRDefault="00BC7863" w:rsidP="00D90193">
      <w:pPr>
        <w:pStyle w:val="1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страции города Ливны в сети Интернет.</w:t>
      </w:r>
    </w:p>
    <w:p w:rsidR="00BC7863" w:rsidRDefault="00BC7863" w:rsidP="00BC7863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863" w:rsidRDefault="00BC7863" w:rsidP="00BC7863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C7863" w:rsidRDefault="00BC7863" w:rsidP="00BC7863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C7863" w:rsidRDefault="00BC7863" w:rsidP="00BC7863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C7863" w:rsidRPr="00D36B06" w:rsidRDefault="00BC7863" w:rsidP="00BC7863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C7863" w:rsidRDefault="00BC7863" w:rsidP="00BC7863">
      <w:pPr>
        <w:jc w:val="both"/>
        <w:rPr>
          <w:sz w:val="28"/>
          <w:szCs w:val="28"/>
        </w:rPr>
      </w:pPr>
    </w:p>
    <w:p w:rsidR="00BC7863" w:rsidRPr="00672096" w:rsidRDefault="00BC7863" w:rsidP="00BC7863">
      <w:pPr>
        <w:jc w:val="both"/>
        <w:rPr>
          <w:sz w:val="20"/>
          <w:szCs w:val="20"/>
        </w:rPr>
      </w:pPr>
      <w:r>
        <w:rPr>
          <w:sz w:val="28"/>
          <w:szCs w:val="28"/>
        </w:rPr>
        <w:t>Г</w:t>
      </w:r>
      <w:r w:rsidRPr="00E25E1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E25E1F">
        <w:rPr>
          <w:sz w:val="28"/>
          <w:szCs w:val="28"/>
        </w:rPr>
        <w:t xml:space="preserve"> города                                                                                   </w:t>
      </w:r>
      <w:r w:rsidR="00B7527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С.А. </w:t>
      </w:r>
      <w:proofErr w:type="spellStart"/>
      <w:r>
        <w:rPr>
          <w:sz w:val="28"/>
          <w:szCs w:val="28"/>
        </w:rPr>
        <w:t>Трубицин</w:t>
      </w:r>
      <w:proofErr w:type="spellEnd"/>
    </w:p>
    <w:p w:rsidR="00BC7863" w:rsidRDefault="00BC7863" w:rsidP="00BC786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BC7863" w:rsidRDefault="00BC7863" w:rsidP="00BC7863">
      <w:pPr>
        <w:ind w:firstLine="709"/>
        <w:rPr>
          <w:sz w:val="28"/>
          <w:szCs w:val="28"/>
        </w:rPr>
      </w:pPr>
    </w:p>
    <w:p w:rsidR="00BC7863" w:rsidRDefault="00BC7863" w:rsidP="00BC7863">
      <w:pPr>
        <w:ind w:firstLine="709"/>
        <w:rPr>
          <w:sz w:val="28"/>
          <w:szCs w:val="28"/>
        </w:rPr>
      </w:pPr>
    </w:p>
    <w:p w:rsidR="00F7756D" w:rsidRDefault="00F7756D"/>
    <w:sectPr w:rsidR="00F7756D" w:rsidSect="00F77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autoHyphenation/>
  <w:characterSpacingControl w:val="doNotCompress"/>
  <w:compat/>
  <w:rsids>
    <w:rsidRoot w:val="00BC7863"/>
    <w:rsid w:val="00842F66"/>
    <w:rsid w:val="00881A3F"/>
    <w:rsid w:val="00997F3D"/>
    <w:rsid w:val="009E3705"/>
    <w:rsid w:val="00B7527A"/>
    <w:rsid w:val="00BC7863"/>
    <w:rsid w:val="00D90193"/>
    <w:rsid w:val="00F77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C7863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rsid w:val="00BC7863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Subtitle"/>
    <w:basedOn w:val="a"/>
    <w:link w:val="a6"/>
    <w:qFormat/>
    <w:rsid w:val="00BC7863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BC786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7">
    <w:name w:val="Основной текст_"/>
    <w:basedOn w:val="a0"/>
    <w:link w:val="1"/>
    <w:rsid w:val="00BC7863"/>
    <w:rPr>
      <w:sz w:val="26"/>
      <w:szCs w:val="26"/>
    </w:rPr>
  </w:style>
  <w:style w:type="paragraph" w:customStyle="1" w:styleId="1">
    <w:name w:val="Основной текст1"/>
    <w:basedOn w:val="a"/>
    <w:link w:val="a7"/>
    <w:rsid w:val="00BC7863"/>
    <w:pPr>
      <w:widowControl w:val="0"/>
      <w:spacing w:line="257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C786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78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ZolkinaSA</dc:creator>
  <cp:lastModifiedBy>ZolkinaSA</cp:lastModifiedBy>
  <cp:revision>5</cp:revision>
  <cp:lastPrinted>2025-04-17T13:02:00Z</cp:lastPrinted>
  <dcterms:created xsi:type="dcterms:W3CDTF">2025-04-17T12:47:00Z</dcterms:created>
  <dcterms:modified xsi:type="dcterms:W3CDTF">2026-04-20T13:27:00Z</dcterms:modified>
</cp:coreProperties>
</file>